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647E27" w:rsidRPr="00324513" w:rsidTr="00AE5B28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647E27" w:rsidRPr="00324513" w:rsidRDefault="00647E27" w:rsidP="00AE5B28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sz w:val="20"/>
              </w:rPr>
              <w:br w:type="page"/>
            </w:r>
            <w:r w:rsidRPr="00324513"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283845</wp:posOffset>
                  </wp:positionH>
                  <wp:positionV relativeFrom="margin">
                    <wp:posOffset>243205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513">
              <w:rPr>
                <w:rFonts w:ascii="Arial" w:hAnsi="Arial" w:cs="Arial"/>
                <w:b/>
              </w:rPr>
              <w:t>ANEXO VI</w:t>
            </w:r>
          </w:p>
        </w:tc>
        <w:tc>
          <w:tcPr>
            <w:tcW w:w="7054" w:type="dxa"/>
            <w:vAlign w:val="center"/>
          </w:tcPr>
          <w:p w:rsidR="00647E27" w:rsidRPr="00324513" w:rsidRDefault="00647E27" w:rsidP="00AE5B28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b/>
              </w:rPr>
              <w:t>Informe de evaluación del/la profesional-instructor/a</w:t>
            </w:r>
          </w:p>
        </w:tc>
      </w:tr>
    </w:tbl>
    <w:p w:rsidR="00647E27" w:rsidRPr="00324513" w:rsidRDefault="00647E27" w:rsidP="00647E27">
      <w:pPr>
        <w:spacing w:before="120"/>
        <w:ind w:hanging="284"/>
        <w:jc w:val="both"/>
        <w:rPr>
          <w:rFonts w:ascii="Arial" w:hAnsi="Arial" w:cs="Arial"/>
          <w:b/>
          <w:sz w:val="20"/>
        </w:rPr>
      </w:pPr>
    </w:p>
    <w:p w:rsidR="00BF2E36" w:rsidRPr="00212002" w:rsidRDefault="00BF2E36" w:rsidP="00BF2E36">
      <w:pPr>
        <w:ind w:hanging="426"/>
        <w:jc w:val="both"/>
        <w:rPr>
          <w:rFonts w:ascii="Arial Narrow" w:hAnsi="Arial Narrow" w:cs="Arial"/>
          <w:b/>
          <w:sz w:val="22"/>
          <w:szCs w:val="22"/>
        </w:rPr>
      </w:pPr>
      <w:r w:rsidRPr="00212002">
        <w:rPr>
          <w:rFonts w:ascii="Arial Narrow" w:hAnsi="Arial Narrow" w:cs="Arial"/>
          <w:b/>
          <w:sz w:val="22"/>
          <w:szCs w:val="22"/>
        </w:rPr>
        <w:t>I. DATOS GENERALES</w:t>
      </w:r>
    </w:p>
    <w:p w:rsidR="00BF2E36" w:rsidRPr="00324513" w:rsidRDefault="00BF2E36" w:rsidP="00BF2E36">
      <w:pPr>
        <w:jc w:val="both"/>
        <w:rPr>
          <w:rFonts w:ascii="Arial Narrow" w:hAnsi="Arial Narrow" w:cs="Arial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BF2E36" w:rsidRPr="00324513" w:rsidTr="006D2B72">
        <w:tc>
          <w:tcPr>
            <w:tcW w:w="4679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Titulación en la que se enmarcan las prácticas</w:t>
            </w:r>
          </w:p>
        </w:tc>
        <w:tc>
          <w:tcPr>
            <w:tcW w:w="4678" w:type="dxa"/>
            <w:shd w:val="clear" w:color="auto" w:fill="BFBFBF"/>
          </w:tcPr>
          <w:p w:rsidR="00BF2E36" w:rsidRPr="00324513" w:rsidRDefault="00BF2E36" w:rsidP="006D2B7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24513">
              <w:rPr>
                <w:rFonts w:ascii="Arial Narrow" w:hAnsi="Arial Narrow" w:cs="Arial"/>
                <w:b/>
                <w:sz w:val="20"/>
              </w:rPr>
              <w:t>GRADO EN TRABAJO SOCIAL UPV/EHU</w:t>
            </w:r>
          </w:p>
        </w:tc>
      </w:tr>
      <w:tr w:rsidR="00BF2E36" w:rsidRPr="00324513" w:rsidTr="006D2B72">
        <w:tc>
          <w:tcPr>
            <w:tcW w:w="4679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Nombre y apellidos del/la alumno/a. DNI</w:t>
            </w:r>
          </w:p>
        </w:tc>
        <w:tc>
          <w:tcPr>
            <w:tcW w:w="4678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BF2E36" w:rsidRPr="00324513" w:rsidTr="006D2B72">
        <w:tc>
          <w:tcPr>
            <w:tcW w:w="4679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 profesorado-tutor. </w:t>
            </w:r>
          </w:p>
        </w:tc>
        <w:tc>
          <w:tcPr>
            <w:tcW w:w="4678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BF2E36" w:rsidRPr="00324513" w:rsidTr="006D2B72">
        <w:tc>
          <w:tcPr>
            <w:tcW w:w="4679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del/la profesional instructor/a. </w:t>
            </w:r>
          </w:p>
        </w:tc>
        <w:tc>
          <w:tcPr>
            <w:tcW w:w="4678" w:type="dxa"/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BF2E36" w:rsidRPr="00324513" w:rsidTr="006D2B7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Institución o entidad social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F2E36" w:rsidRPr="00324513" w:rsidTr="006D2B7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Curso académico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BF70DE" w:rsidRDefault="00BF2E36" w:rsidP="006D2B7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BF2E36" w:rsidRPr="00324513" w:rsidRDefault="00BF2E36" w:rsidP="00BF2E36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BF2E36" w:rsidRPr="00212002" w:rsidRDefault="00BF2E36" w:rsidP="00BF2E36">
      <w:pPr>
        <w:ind w:hanging="426"/>
        <w:jc w:val="both"/>
        <w:rPr>
          <w:rFonts w:ascii="Arial Narrow" w:hAnsi="Arial Narrow"/>
          <w:b/>
          <w:sz w:val="22"/>
          <w:szCs w:val="22"/>
        </w:rPr>
      </w:pPr>
      <w:r w:rsidRPr="00212002">
        <w:rPr>
          <w:rFonts w:ascii="Arial Narrow" w:hAnsi="Arial Narrow"/>
          <w:b/>
          <w:sz w:val="22"/>
          <w:szCs w:val="22"/>
        </w:rPr>
        <w:t>II. DESCRIPCIÓN DEL PROGRAMA DE PRÁCTICAS</w:t>
      </w:r>
    </w:p>
    <w:p w:rsidR="00BF2E36" w:rsidRPr="00324513" w:rsidRDefault="00BF2E36" w:rsidP="00BF2E36">
      <w:pPr>
        <w:jc w:val="both"/>
        <w:rPr>
          <w:rFonts w:ascii="Arial Narrow" w:hAnsi="Arial Narrow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BF2E36" w:rsidRPr="00324513" w:rsidTr="006D2B7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Servicio o centro de la Entidad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F2E36" w:rsidRPr="00324513" w:rsidTr="006D2B7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Periodo de realización del periodo de prácticas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F2E36" w:rsidRPr="00324513" w:rsidTr="006D2B7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324513" w:rsidRDefault="00BF2E36" w:rsidP="006D2B72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Nº total de horas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6" w:rsidRPr="00BF70DE" w:rsidRDefault="00BF2E36" w:rsidP="006D2B7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F70DE">
              <w:rPr>
                <w:rFonts w:ascii="Arial Narrow" w:hAnsi="Arial Narrow" w:cs="Arial"/>
                <w:b/>
                <w:sz w:val="20"/>
              </w:rPr>
              <w:t>320 horas</w:t>
            </w:r>
          </w:p>
        </w:tc>
      </w:tr>
    </w:tbl>
    <w:p w:rsidR="00BF2E36" w:rsidRPr="00324513" w:rsidRDefault="00BF2E36" w:rsidP="00BF2E36">
      <w:pPr>
        <w:jc w:val="both"/>
        <w:rPr>
          <w:rFonts w:ascii="Arial Narrow" w:hAnsi="Arial Narrow"/>
          <w:b/>
          <w:sz w:val="18"/>
          <w:szCs w:val="18"/>
          <w:u w:val="single"/>
        </w:rPr>
      </w:pPr>
    </w:p>
    <w:p w:rsidR="00647E27" w:rsidRPr="00324513" w:rsidRDefault="00647E27" w:rsidP="00647E27">
      <w:pPr>
        <w:jc w:val="both"/>
        <w:rPr>
          <w:rFonts w:ascii="Arial" w:hAnsi="Arial" w:cs="Arial"/>
          <w:b/>
          <w:sz w:val="20"/>
        </w:rPr>
      </w:pPr>
    </w:p>
    <w:p w:rsidR="00647E27" w:rsidRPr="00212002" w:rsidRDefault="00647E27" w:rsidP="00647E27">
      <w:pPr>
        <w:ind w:hanging="284"/>
        <w:jc w:val="both"/>
        <w:rPr>
          <w:rFonts w:ascii="Arial Narrow" w:hAnsi="Arial Narrow" w:cs="Arial"/>
          <w:b/>
          <w:sz w:val="22"/>
          <w:szCs w:val="22"/>
        </w:rPr>
      </w:pPr>
      <w:r w:rsidRPr="00212002">
        <w:rPr>
          <w:rFonts w:ascii="Arial Narrow" w:hAnsi="Arial Narrow" w:cs="Arial"/>
          <w:b/>
          <w:sz w:val="22"/>
          <w:szCs w:val="22"/>
        </w:rPr>
        <w:t>I</w:t>
      </w:r>
      <w:r w:rsidR="00BF2E36" w:rsidRPr="00212002">
        <w:rPr>
          <w:rFonts w:ascii="Arial Narrow" w:hAnsi="Arial Narrow" w:cs="Arial"/>
          <w:b/>
          <w:sz w:val="22"/>
          <w:szCs w:val="22"/>
        </w:rPr>
        <w:t>I</w:t>
      </w:r>
      <w:r w:rsidRPr="00212002">
        <w:rPr>
          <w:rFonts w:ascii="Arial Narrow" w:hAnsi="Arial Narrow" w:cs="Arial"/>
          <w:b/>
          <w:sz w:val="22"/>
          <w:szCs w:val="22"/>
        </w:rPr>
        <w:t>I. ACTIVIDADES O TAREAS DESARROLLADAS</w:t>
      </w:r>
    </w:p>
    <w:p w:rsidR="00647E27" w:rsidRPr="00BF2E36" w:rsidRDefault="00647E27" w:rsidP="00647E27">
      <w:pPr>
        <w:jc w:val="both"/>
        <w:rPr>
          <w:rFonts w:ascii="Arial Narrow" w:hAnsi="Arial Narrow" w:cs="Arial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F2E36">
              <w:rPr>
                <w:rFonts w:ascii="Arial Narrow" w:hAnsi="Arial Narrow" w:cs="Arial"/>
                <w:b/>
                <w:sz w:val="20"/>
              </w:rPr>
              <w:t>Descripción de tareas desarrolladas de acuerdo con el proyecto formativo</w:t>
            </w:r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both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 xml:space="preserve">1. </w:t>
            </w:r>
            <w:bookmarkStart w:id="0" w:name="_GoBack"/>
            <w:bookmarkEnd w:id="0"/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both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>2.</w:t>
            </w:r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both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>3.</w:t>
            </w:r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both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>4.</w:t>
            </w:r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both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>5.</w:t>
            </w:r>
          </w:p>
        </w:tc>
      </w:tr>
      <w:tr w:rsidR="00647E27" w:rsidRPr="00BF2E36" w:rsidTr="00AE5B28">
        <w:tc>
          <w:tcPr>
            <w:tcW w:w="9357" w:type="dxa"/>
          </w:tcPr>
          <w:p w:rsidR="00647E27" w:rsidRPr="00BF2E36" w:rsidRDefault="00647E27" w:rsidP="00AE5B28">
            <w:pPr>
              <w:jc w:val="center"/>
              <w:rPr>
                <w:rFonts w:ascii="Arial Narrow" w:hAnsi="Arial Narrow" w:cs="Arial"/>
                <w:sz w:val="20"/>
              </w:rPr>
            </w:pPr>
            <w:r w:rsidRPr="00BF2E36">
              <w:rPr>
                <w:rFonts w:ascii="Arial Narrow" w:hAnsi="Arial Narrow" w:cs="Arial"/>
                <w:sz w:val="20"/>
              </w:rPr>
              <w:t>(…)</w:t>
            </w:r>
          </w:p>
        </w:tc>
      </w:tr>
    </w:tbl>
    <w:p w:rsidR="00647E27" w:rsidRPr="00BF2E36" w:rsidRDefault="00647E27" w:rsidP="00647E27">
      <w:pPr>
        <w:jc w:val="both"/>
        <w:rPr>
          <w:rFonts w:ascii="Arial Narrow" w:hAnsi="Arial Narrow" w:cs="Arial"/>
          <w:b/>
          <w:sz w:val="20"/>
          <w:u w:val="single"/>
        </w:rPr>
      </w:pPr>
    </w:p>
    <w:p w:rsidR="00647E27" w:rsidRPr="00324513" w:rsidRDefault="00647E27" w:rsidP="00647E27">
      <w:pPr>
        <w:ind w:left="425" w:hanging="425"/>
        <w:jc w:val="both"/>
        <w:rPr>
          <w:b/>
          <w:sz w:val="22"/>
          <w:szCs w:val="22"/>
        </w:rPr>
      </w:pPr>
    </w:p>
    <w:p w:rsidR="00647E27" w:rsidRPr="00324513" w:rsidRDefault="00647E27" w:rsidP="00647E27">
      <w:pPr>
        <w:ind w:hanging="284"/>
        <w:jc w:val="both"/>
        <w:rPr>
          <w:rFonts w:ascii="Arial Narrow" w:hAnsi="Arial Narrow"/>
          <w:b/>
          <w:sz w:val="22"/>
          <w:szCs w:val="22"/>
        </w:rPr>
      </w:pPr>
      <w:r w:rsidRPr="00324513">
        <w:rPr>
          <w:rFonts w:ascii="Arial Narrow" w:hAnsi="Arial Narrow"/>
          <w:b/>
          <w:sz w:val="22"/>
          <w:szCs w:val="22"/>
        </w:rPr>
        <w:t>I</w:t>
      </w:r>
      <w:r w:rsidR="00BF2E36">
        <w:rPr>
          <w:rFonts w:ascii="Arial Narrow" w:hAnsi="Arial Narrow"/>
          <w:b/>
          <w:sz w:val="22"/>
          <w:szCs w:val="22"/>
        </w:rPr>
        <w:t>V</w:t>
      </w:r>
      <w:r w:rsidRPr="00324513">
        <w:rPr>
          <w:rFonts w:ascii="Arial Narrow" w:hAnsi="Arial Narrow"/>
          <w:b/>
          <w:sz w:val="22"/>
          <w:szCs w:val="22"/>
        </w:rPr>
        <w:t xml:space="preserve">. VALORACIÓN DEL O </w:t>
      </w:r>
      <w:smartTag w:uri="urn:schemas-microsoft-com:office:smarttags" w:element="PersonName">
        <w:smartTagPr>
          <w:attr w:name="ProductID" w:val="LA PROFESIONAL INSTRUCTOR"/>
        </w:smartTagPr>
        <w:r w:rsidRPr="00324513">
          <w:rPr>
            <w:rFonts w:ascii="Arial Narrow" w:hAnsi="Arial Narrow"/>
            <w:b/>
            <w:sz w:val="22"/>
            <w:szCs w:val="22"/>
          </w:rPr>
          <w:t>LA PROFESIONAL INSTRUCTOR</w:t>
        </w:r>
      </w:smartTag>
      <w:r w:rsidRPr="00324513">
        <w:rPr>
          <w:rFonts w:ascii="Arial Narrow" w:hAnsi="Arial Narrow"/>
          <w:b/>
          <w:sz w:val="22"/>
          <w:szCs w:val="22"/>
        </w:rPr>
        <w:t xml:space="preserve">/A SOBRE EL DESARROLLO DE LAS PRÁCTICAS DEL ALUMNO/A </w:t>
      </w:r>
    </w:p>
    <w:p w:rsidR="00647E27" w:rsidRPr="00324513" w:rsidRDefault="00647E27" w:rsidP="00647E27">
      <w:pPr>
        <w:spacing w:line="360" w:lineRule="auto"/>
        <w:jc w:val="both"/>
        <w:rPr>
          <w:b/>
          <w:sz w:val="16"/>
          <w:szCs w:val="16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3"/>
        <w:gridCol w:w="964"/>
      </w:tblGrid>
      <w:tr w:rsidR="00647E27" w:rsidRPr="00324513" w:rsidTr="00AE5B28">
        <w:trPr>
          <w:trHeight w:val="488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 xml:space="preserve">PARÁMETROS A VALORAR </w:t>
            </w:r>
            <w:r w:rsidRPr="00324513">
              <w:rPr>
                <w:rStyle w:val="Refdenotaalpie"/>
                <w:rFonts w:ascii="Arial Narrow" w:hAnsi="Arial Narrow"/>
                <w:b/>
                <w:sz w:val="20"/>
              </w:rPr>
              <w:footnoteReference w:id="1"/>
            </w:r>
          </w:p>
        </w:tc>
      </w:tr>
      <w:tr w:rsidR="00BF2E36" w:rsidRPr="00324513" w:rsidTr="00BF2E36">
        <w:tc>
          <w:tcPr>
            <w:tcW w:w="8393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1. COMPETENCIAS Y RESULTADOS DE APRENDIZAJE  </w:t>
            </w:r>
          </w:p>
        </w:tc>
        <w:tc>
          <w:tcPr>
            <w:tcW w:w="964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647E27" w:rsidRPr="00324513" w:rsidTr="00AE5B28">
        <w:trPr>
          <w:trHeight w:val="699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 xml:space="preserve">Administra adecuadamente y es responsable de su propio </w:t>
            </w:r>
            <w:proofErr w:type="spellStart"/>
            <w:r w:rsidRPr="00324513">
              <w:rPr>
                <w:rFonts w:ascii="Arial Narrow" w:eastAsia="Times New Roman" w:hAnsi="Arial Narrow"/>
                <w:b/>
                <w:sz w:val="20"/>
              </w:rPr>
              <w:t>practicum</w:t>
            </w:r>
            <w:proofErr w:type="spellEnd"/>
            <w:r w:rsidRPr="00324513">
              <w:rPr>
                <w:rFonts w:ascii="Arial Narrow" w:eastAsia="Times New Roman" w:hAnsi="Arial Narrow"/>
                <w:b/>
                <w:sz w:val="20"/>
              </w:rPr>
              <w:t>, asignando prioridades, cumpliendo con las responsabilidades y evaluando de forma continua los resultados de su propio plan de trabajo</w:t>
            </w:r>
            <w:r w:rsidRPr="00324513">
              <w:rPr>
                <w:rFonts w:ascii="Arial Narrow" w:eastAsia="Times New Roman" w:hAnsi="Arial Narrow"/>
                <w:sz w:val="20"/>
              </w:rPr>
              <w:t>.</w:t>
            </w: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Elabora el </w:t>
            </w:r>
            <w:r w:rsidRPr="00324513">
              <w:rPr>
                <w:rFonts w:ascii="Arial Narrow" w:hAnsi="Arial Narrow"/>
                <w:b/>
                <w:sz w:val="20"/>
              </w:rPr>
              <w:t>diario de campo</w:t>
            </w:r>
            <w:r w:rsidRPr="00324513">
              <w:rPr>
                <w:rFonts w:ascii="Arial Narrow" w:hAnsi="Arial Narrow"/>
                <w:sz w:val="20"/>
              </w:rPr>
              <w:t xml:space="preserve"> </w:t>
            </w:r>
            <w:r w:rsidRPr="00324513">
              <w:rPr>
                <w:rFonts w:ascii="Arial Narrow" w:hAnsi="Arial Narrow"/>
                <w:b/>
                <w:sz w:val="20"/>
              </w:rPr>
              <w:t>u otros materiales</w:t>
            </w:r>
            <w:r w:rsidRPr="00324513">
              <w:rPr>
                <w:rFonts w:ascii="Arial Narrow" w:hAnsi="Arial Narrow"/>
                <w:sz w:val="20"/>
              </w:rPr>
              <w:t xml:space="preserve"> propios que le permiten organizar, sistematizar y evaluar las tareas de las prácticas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Programa y organiza temporalmente</w:t>
            </w:r>
            <w:r w:rsidRPr="00324513">
              <w:rPr>
                <w:rFonts w:ascii="Arial Narrow" w:hAnsi="Arial Narrow"/>
                <w:sz w:val="20"/>
              </w:rPr>
              <w:t xml:space="preserve"> las tareas necesarias para la realización de sus actividades de aprendizaje, cumpliendo con el trabajo y los plazos establecidos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Asiste regular y puntualmente al campo de prácticas y a las reuniones de seguimiento</w:t>
            </w:r>
            <w:r w:rsidRPr="00324513">
              <w:rPr>
                <w:rFonts w:ascii="Arial Narrow" w:hAnsi="Arial Narrow"/>
                <w:sz w:val="20"/>
              </w:rPr>
              <w:t xml:space="preserve"> de la universidad, realizando observaciones y sugerencias, jerarquizando prioridades, proponiendo alternativas y tomando decisiones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Realiza su actividad pre-profesional de </w:t>
            </w:r>
            <w:r w:rsidRPr="00324513">
              <w:rPr>
                <w:rFonts w:ascii="Arial Narrow" w:hAnsi="Arial Narrow"/>
                <w:b/>
                <w:sz w:val="20"/>
              </w:rPr>
              <w:t>forma autónoma</w:t>
            </w:r>
            <w:r w:rsidRPr="00324513">
              <w:rPr>
                <w:rFonts w:ascii="Arial Narrow" w:hAnsi="Arial Narrow"/>
                <w:sz w:val="20"/>
              </w:rPr>
              <w:t>, necesitando sólo unas indicaciones iniciales y un seguimiento básico, respondiendo a los compromisos adquiridos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lastRenderedPageBreak/>
              <w:t>Adquiere experiencia en el ejercicio profesional a partir del contacto directo con la realidad social y con los y las profesionales del trabajo social.</w:t>
            </w: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Conoce y analiza la entidad y la realidad social</w:t>
            </w:r>
            <w:r w:rsidRPr="00324513">
              <w:rPr>
                <w:rFonts w:ascii="Arial Narrow" w:hAnsi="Arial Narrow"/>
                <w:sz w:val="20"/>
              </w:rPr>
              <w:t xml:space="preserve"> en la que desarrolla sus prácticas, siendo capaz de presentarla de forma oral y por escrito en el informe de prácticas, utilizando un lenguaje adecuado y mostrando capacidad de síntesis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Reconoce y diferencia el </w:t>
            </w:r>
            <w:r w:rsidRPr="00324513">
              <w:rPr>
                <w:rFonts w:ascii="Arial Narrow" w:hAnsi="Arial Narrow"/>
                <w:b/>
                <w:sz w:val="20"/>
              </w:rPr>
              <w:t>papel profesional</w:t>
            </w:r>
            <w:r w:rsidRPr="00324513">
              <w:rPr>
                <w:rFonts w:ascii="Arial Narrow" w:hAnsi="Arial Narrow"/>
                <w:sz w:val="20"/>
              </w:rPr>
              <w:t xml:space="preserve"> que realizan las/os trabajadoras/es sociales en la entidad, lo enmarca en el organigrama y estima su grado de responsabilidad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Analiza críticamente la propia práctica</w:t>
            </w:r>
            <w:r w:rsidRPr="00324513">
              <w:rPr>
                <w:rFonts w:ascii="Arial Narrow" w:hAnsi="Arial Narrow"/>
                <w:sz w:val="20"/>
              </w:rPr>
              <w:t>, acepta las indicaciones que le realizan los/as profesionales e identifica sus límites y carencias, asumiendo la responsabilidad continua de conocimientos y destrezas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Sabe “situarse” profesionalmente</w:t>
            </w:r>
            <w:r w:rsidRPr="00324513">
              <w:rPr>
                <w:rFonts w:ascii="Arial Narrow" w:hAnsi="Arial Narrow"/>
                <w:sz w:val="20"/>
              </w:rPr>
              <w:t xml:space="preserve"> en el campo de prácticas, respecto a el/la profesional-instructor/a y el resto del equipo, integrándose en la dinámica formal e informal de funcionamiento: trabajo en equipo y/o interdisciplinar.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Desarrolla las destrezas necesarias para interactuar y crea relaciones profesionales positivas con personas, familias, grupos, organizaciones y comunidades</w:t>
            </w:r>
            <w:r w:rsidRPr="00324513">
              <w:rPr>
                <w:rFonts w:ascii="Arial Narrow" w:eastAsia="Times New Roman" w:hAnsi="Arial Narrow"/>
                <w:sz w:val="20"/>
              </w:rPr>
              <w:t>.</w:t>
            </w: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Dispone de </w:t>
            </w:r>
            <w:r w:rsidRPr="00324513">
              <w:rPr>
                <w:rFonts w:ascii="Arial Narrow" w:hAnsi="Arial Narrow"/>
                <w:b/>
                <w:sz w:val="20"/>
              </w:rPr>
              <w:t>habilidades para crear relaciones interpersonales</w:t>
            </w:r>
            <w:r w:rsidRPr="00324513">
              <w:rPr>
                <w:rFonts w:ascii="Arial Narrow" w:hAnsi="Arial Narrow"/>
                <w:sz w:val="20"/>
              </w:rPr>
              <w:t xml:space="preserve"> positivas con diferentes tipos de personas: otros/as profesionales, usuarios/as, compañeros/as, responsables, etc.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Muestra habilidades relacionales básicas de </w:t>
            </w:r>
            <w:r w:rsidRPr="00324513">
              <w:rPr>
                <w:rFonts w:ascii="Arial Narrow" w:hAnsi="Arial Narrow"/>
                <w:b/>
                <w:sz w:val="20"/>
              </w:rPr>
              <w:t>escucha activa, empatía y asertividad</w:t>
            </w:r>
          </w:p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Muestra capacidad para realizar </w:t>
            </w:r>
            <w:r w:rsidRPr="00324513">
              <w:rPr>
                <w:rFonts w:ascii="Arial Narrow" w:hAnsi="Arial Narrow"/>
                <w:b/>
                <w:sz w:val="20"/>
              </w:rPr>
              <w:t>intervenciones directas</w:t>
            </w:r>
            <w:r w:rsidRPr="00324513">
              <w:rPr>
                <w:rFonts w:ascii="Arial Narrow" w:hAnsi="Arial Narrow"/>
                <w:sz w:val="20"/>
              </w:rPr>
              <w:t xml:space="preserve"> a nivel individual-familiar, grupal y comunitario, manejando de forma constructiva conflictos interpersonales en el marco de la actuación profesional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Analiza críticamente sus competencias</w:t>
            </w:r>
            <w:r w:rsidRPr="00324513">
              <w:rPr>
                <w:rFonts w:ascii="Arial Narrow" w:hAnsi="Arial Narrow"/>
                <w:sz w:val="20"/>
              </w:rPr>
              <w:t xml:space="preserve"> personales para el desarrollo de las funciones profesionales, identificando áreas de mejora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Comprende e identifica los dilemas éticos presentes en la intervención social y aplica los valores, los principios éticos y los códigos deontológicos del trabajo social.</w:t>
            </w: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Integra los </w:t>
            </w:r>
            <w:r w:rsidRPr="00324513">
              <w:rPr>
                <w:rFonts w:ascii="Arial Narrow" w:hAnsi="Arial Narrow"/>
                <w:b/>
                <w:sz w:val="20"/>
              </w:rPr>
              <w:t>valores, los principios éticos y los códigos deontológicos</w:t>
            </w:r>
            <w:r w:rsidRPr="00324513">
              <w:rPr>
                <w:rFonts w:ascii="Arial Narrow" w:hAnsi="Arial Narrow"/>
                <w:sz w:val="20"/>
              </w:rPr>
              <w:t xml:space="preserve"> en su actuación profesional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Toma en consideración factores como </w:t>
            </w:r>
            <w:r w:rsidRPr="00324513">
              <w:rPr>
                <w:rFonts w:ascii="Arial Narrow" w:hAnsi="Arial Narrow"/>
                <w:b/>
                <w:sz w:val="20"/>
              </w:rPr>
              <w:t>derechos, deberes, riesgos, diferencias</w:t>
            </w:r>
            <w:r w:rsidRPr="00324513">
              <w:rPr>
                <w:rFonts w:ascii="Arial Narrow" w:hAnsi="Arial Narrow"/>
                <w:sz w:val="20"/>
              </w:rPr>
              <w:t xml:space="preserve"> culturales, sensibilidades lingüísticas, perspectiva de género, vulnerabilidad, etc. en la intervención social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Sabe </w:t>
            </w:r>
            <w:r w:rsidRPr="00324513">
              <w:rPr>
                <w:rFonts w:ascii="Arial Narrow" w:hAnsi="Arial Narrow"/>
                <w:b/>
                <w:sz w:val="20"/>
              </w:rPr>
              <w:t>afrontar dilemas éticos</w:t>
            </w:r>
            <w:r w:rsidRPr="00324513">
              <w:rPr>
                <w:rFonts w:ascii="Arial Narrow" w:hAnsi="Arial Narrow"/>
                <w:sz w:val="20"/>
              </w:rPr>
              <w:t>, identificando los mismos, colaborando en las estrategias de superación y en la reflexión sobre los resultados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Establece una </w:t>
            </w:r>
            <w:r w:rsidRPr="00324513">
              <w:rPr>
                <w:rFonts w:ascii="Arial Narrow" w:hAnsi="Arial Narrow"/>
                <w:b/>
                <w:sz w:val="20"/>
              </w:rPr>
              <w:t>relación profesional de ayuda</w:t>
            </w:r>
            <w:r w:rsidRPr="00324513">
              <w:rPr>
                <w:rFonts w:ascii="Arial Narrow" w:hAnsi="Arial Narrow"/>
                <w:sz w:val="20"/>
              </w:rPr>
              <w:t>, que le permite identificar necesidades, sentimientos y valores, considerando los recursos personales y estimulando la participación de la persona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Aplica los conocimientos teóricos, metodológicos, técnicos e instrumentales propios del trabajo social.</w:t>
            </w: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Vincula teoría-práctica</w:t>
            </w:r>
            <w:r w:rsidRPr="00324513">
              <w:rPr>
                <w:rFonts w:ascii="Arial Narrow" w:hAnsi="Arial Narrow"/>
                <w:sz w:val="20"/>
              </w:rPr>
              <w:t>, aplicando los conocimientos teóricos en la intervención profesional e identificando la utilidad del saber empírico para la construcción de nuevo conocimiento teórico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Guía su intervención profesional </w:t>
            </w:r>
            <w:r w:rsidRPr="00324513">
              <w:rPr>
                <w:rFonts w:ascii="Arial Narrow" w:hAnsi="Arial Narrow"/>
                <w:b/>
                <w:sz w:val="20"/>
              </w:rPr>
              <w:t>apoyándose en el</w:t>
            </w:r>
            <w:r w:rsidRPr="00324513">
              <w:rPr>
                <w:rFonts w:ascii="Arial Narrow" w:hAnsi="Arial Narrow"/>
                <w:sz w:val="20"/>
              </w:rPr>
              <w:t xml:space="preserve"> </w:t>
            </w:r>
            <w:r w:rsidRPr="00324513">
              <w:rPr>
                <w:rFonts w:ascii="Arial Narrow" w:hAnsi="Arial Narrow"/>
                <w:b/>
                <w:sz w:val="20"/>
              </w:rPr>
              <w:t>método en trabajo social</w:t>
            </w:r>
            <w:r w:rsidRPr="00324513">
              <w:rPr>
                <w:rFonts w:ascii="Arial Narrow" w:hAnsi="Arial Narrow"/>
                <w:sz w:val="20"/>
              </w:rPr>
              <w:t xml:space="preserve"> y aplicando las técnicas básicas de intervención individual, grupal y comunitaria: la entrevista, la visita a domicilio, técnicas grupales, etc.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Sabe </w:t>
            </w:r>
            <w:r w:rsidRPr="00324513">
              <w:rPr>
                <w:rFonts w:ascii="Arial Narrow" w:hAnsi="Arial Narrow"/>
                <w:b/>
                <w:sz w:val="20"/>
              </w:rPr>
              <w:t>aplicar los instrumentos específicos</w:t>
            </w:r>
            <w:r w:rsidRPr="00324513">
              <w:rPr>
                <w:rFonts w:ascii="Arial Narrow" w:hAnsi="Arial Narrow"/>
                <w:sz w:val="20"/>
              </w:rPr>
              <w:t xml:space="preserve"> más utilizados por los/as trabajadores/as sociales en el ejercicio de su actividad profesional: historia social, ficha social, informe social, escalas de valoración social y proyecto de intervención social</w:t>
            </w:r>
          </w:p>
        </w:tc>
        <w:tc>
          <w:tcPr>
            <w:tcW w:w="964" w:type="dxa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BF2E36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Resuelve </w:t>
            </w:r>
            <w:r w:rsidRPr="00324513">
              <w:rPr>
                <w:rFonts w:ascii="Arial Narrow" w:hAnsi="Arial Narrow"/>
                <w:b/>
                <w:sz w:val="20"/>
              </w:rPr>
              <w:t>casos prácticos</w:t>
            </w:r>
            <w:r w:rsidRPr="00324513">
              <w:rPr>
                <w:rFonts w:ascii="Arial Narrow" w:hAnsi="Arial Narrow"/>
                <w:sz w:val="20"/>
              </w:rPr>
              <w:t xml:space="preserve"> que presentan una situación profesional real en la que aplicar conceptos e hipótesis contenidas en teorías o modelos teóricos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Analiza la información que proporciona el ejercicio profesional como estrategia para mejorar la práctica profesional.</w:t>
            </w: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Observa, identifica y analiza</w:t>
            </w:r>
            <w:r w:rsidRPr="00324513">
              <w:rPr>
                <w:rFonts w:ascii="Arial Narrow" w:hAnsi="Arial Narrow"/>
                <w:sz w:val="20"/>
              </w:rPr>
              <w:t xml:space="preserve"> las distintas situaciones que se atienden en el centro de prácticas</w:t>
            </w:r>
          </w:p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Presenta una </w:t>
            </w:r>
            <w:r w:rsidRPr="00324513">
              <w:rPr>
                <w:rFonts w:ascii="Arial Narrow" w:hAnsi="Arial Narrow"/>
                <w:b/>
                <w:sz w:val="20"/>
              </w:rPr>
              <w:t>mirada propia reflexiva en torno al funcionamiento del centro de prácticas</w:t>
            </w:r>
            <w:r w:rsidRPr="00324513">
              <w:rPr>
                <w:rFonts w:ascii="Arial Narrow" w:hAnsi="Arial Narrow"/>
                <w:sz w:val="20"/>
              </w:rPr>
              <w:t xml:space="preserve"> y sobre la experiencia desarrollada en relación a las competencias adquiridas, mostrando una capacidad crítica y autocrítica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lastRenderedPageBreak/>
              <w:t xml:space="preserve">Reflexiona sobre las </w:t>
            </w:r>
            <w:r w:rsidRPr="00324513">
              <w:rPr>
                <w:rFonts w:ascii="Arial Narrow" w:hAnsi="Arial Narrow"/>
                <w:b/>
                <w:sz w:val="20"/>
              </w:rPr>
              <w:t>debilidades, fortalezas, oportunidades y amenazas</w:t>
            </w:r>
            <w:r w:rsidRPr="00324513">
              <w:rPr>
                <w:rFonts w:ascii="Arial Narrow" w:hAnsi="Arial Narrow"/>
                <w:sz w:val="20"/>
              </w:rPr>
              <w:t xml:space="preserve"> presenten en el ejercicio profesional del trabajo social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Elabora y presenta documentos</w:t>
            </w:r>
            <w:r w:rsidRPr="00324513">
              <w:rPr>
                <w:rFonts w:ascii="Arial Narrow" w:hAnsi="Arial Narrow"/>
                <w:sz w:val="20"/>
              </w:rPr>
              <w:t xml:space="preserve"> propuestos tanto por el/la profesional-instructor/a como por el/la profesor/a-tutor/a, utilizando las tecnologías de la información y comunicación (TIC) aplicadas al trabajo social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D9D9D9"/>
            <w:vAlign w:val="center"/>
          </w:tcPr>
          <w:p w:rsidR="00647E27" w:rsidRPr="00324513" w:rsidRDefault="00647E27" w:rsidP="00AE5B28">
            <w:pPr>
              <w:spacing w:before="120" w:after="60"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Aprende a realizar diagnósticos sociales y a diseñar, implementar y evaluar proyectos de intervención social.</w:t>
            </w: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Sabe elaborar y redactar un </w:t>
            </w:r>
            <w:r w:rsidRPr="00324513">
              <w:rPr>
                <w:rFonts w:ascii="Arial Narrow" w:hAnsi="Arial Narrow"/>
                <w:b/>
                <w:sz w:val="20"/>
              </w:rPr>
              <w:t>diagnóstico social</w:t>
            </w:r>
          </w:p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 xml:space="preserve">Diseña, implementa y evalúa </w:t>
            </w:r>
            <w:r w:rsidRPr="00324513">
              <w:rPr>
                <w:rFonts w:ascii="Arial Narrow" w:hAnsi="Arial Narrow"/>
                <w:b/>
                <w:sz w:val="20"/>
              </w:rPr>
              <w:t>proyectos de intervención</w:t>
            </w:r>
            <w:r w:rsidRPr="00324513">
              <w:rPr>
                <w:rFonts w:ascii="Arial Narrow" w:hAnsi="Arial Narrow"/>
                <w:sz w:val="20"/>
              </w:rPr>
              <w:t xml:space="preserve"> social</w:t>
            </w:r>
          </w:p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Construye y comparte</w:t>
            </w:r>
            <w:r w:rsidRPr="00324513">
              <w:rPr>
                <w:rFonts w:ascii="Arial Narrow" w:hAnsi="Arial Narrow"/>
                <w:sz w:val="20"/>
              </w:rPr>
              <w:t xml:space="preserve"> tanto con la población atendida como con otros/as profesionales diagnósticos, proyectos y evaluaciones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Recoge los datos de forma sistematizada</w:t>
            </w:r>
            <w:r w:rsidRPr="00324513">
              <w:rPr>
                <w:rFonts w:ascii="Arial Narrow" w:hAnsi="Arial Narrow"/>
                <w:sz w:val="20"/>
              </w:rPr>
              <w:t>, adecuando los diagnósticos y proyectos de intervención a la luz de las nuevas situaciones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2E36" w:rsidRPr="00324513" w:rsidTr="00BF2E36">
        <w:trPr>
          <w:trHeight w:val="518"/>
        </w:trPr>
        <w:tc>
          <w:tcPr>
            <w:tcW w:w="8393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eastAsia="Times New Roman" w:hAnsi="Arial Narrow"/>
                <w:b/>
                <w:sz w:val="20"/>
              </w:rPr>
              <w:t>2.-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PARTICIPACIÓN DEL/LA ALUMNO/A EN EL CENTRO DE PRÁCTICAS</w:t>
            </w:r>
            <w:r w:rsidRPr="0032451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eastAsia="Times New Roman" w:hAnsi="Arial Narrow"/>
                <w:b/>
                <w:sz w:val="20"/>
              </w:rPr>
              <w:t>3.-</w:t>
            </w:r>
            <w:r w:rsidRPr="00324513">
              <w:rPr>
                <w:rFonts w:ascii="Arial Narrow" w:eastAsia="Times New Roman" w:hAnsi="Arial Narrow"/>
                <w:b/>
                <w:sz w:val="20"/>
              </w:rPr>
              <w:t>EVOLUCIÓN DEL PROCESO DE PRÁCTICAS DEL/LA ALUMNO/A</w:t>
            </w:r>
          </w:p>
        </w:tc>
        <w:tc>
          <w:tcPr>
            <w:tcW w:w="964" w:type="dxa"/>
            <w:shd w:val="clear" w:color="auto" w:fill="7F7F7F"/>
            <w:vAlign w:val="center"/>
          </w:tcPr>
          <w:p w:rsidR="00BF2E36" w:rsidRPr="00324513" w:rsidRDefault="00BF2E36" w:rsidP="00AE5B2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FFFFFF"/>
            <w:vAlign w:val="center"/>
          </w:tcPr>
          <w:p w:rsidR="00BF2E36" w:rsidRPr="00324513" w:rsidRDefault="00BF2E36" w:rsidP="00AE5B28">
            <w:pPr>
              <w:contextualSpacing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64" w:type="dxa"/>
            <w:shd w:val="clear" w:color="auto" w:fill="FFFFFF"/>
          </w:tcPr>
          <w:p w:rsidR="00BF2E36" w:rsidRPr="00324513" w:rsidRDefault="00BF2E36" w:rsidP="00AE5B28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BF2E36" w:rsidRPr="00324513" w:rsidTr="00BF2E36">
        <w:tc>
          <w:tcPr>
            <w:tcW w:w="8393" w:type="dxa"/>
            <w:shd w:val="clear" w:color="auto" w:fill="D9D9D9"/>
            <w:vAlign w:val="center"/>
          </w:tcPr>
          <w:p w:rsidR="00BF2E36" w:rsidRPr="00324513" w:rsidRDefault="00BF2E36" w:rsidP="00AE5B28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eastAsia="Times New Roman" w:hAnsi="Arial Narrow"/>
                <w:b/>
                <w:sz w:val="20"/>
              </w:rPr>
              <w:t>VALORACIÓN GLOBAL DE PRÁCTICAS EXTERNAS</w:t>
            </w:r>
          </w:p>
        </w:tc>
        <w:tc>
          <w:tcPr>
            <w:tcW w:w="964" w:type="dxa"/>
            <w:shd w:val="clear" w:color="auto" w:fill="D9D9D9"/>
            <w:vAlign w:val="center"/>
          </w:tcPr>
          <w:p w:rsidR="00BF2E36" w:rsidRPr="00324513" w:rsidRDefault="00BF2E36" w:rsidP="00AE5B2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647E27" w:rsidRPr="00324513" w:rsidTr="00AE5B28">
        <w:tc>
          <w:tcPr>
            <w:tcW w:w="9357" w:type="dxa"/>
            <w:gridSpan w:val="2"/>
            <w:shd w:val="clear" w:color="auto" w:fill="FFFFFF"/>
            <w:vAlign w:val="center"/>
          </w:tcPr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OBSERVACIONES</w:t>
            </w: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647E27" w:rsidRPr="00324513" w:rsidRDefault="00647E27" w:rsidP="00AE5B2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hAnsi="Arial Narrow"/>
                <w:sz w:val="20"/>
              </w:rPr>
              <w:t>Fecha y firma del o la profesional instructor/a</w:t>
            </w:r>
          </w:p>
        </w:tc>
      </w:tr>
    </w:tbl>
    <w:p w:rsidR="00647E27" w:rsidRPr="00324513" w:rsidRDefault="00647E27" w:rsidP="00647E27">
      <w:pPr>
        <w:pStyle w:val="Textoindependiente"/>
        <w:rPr>
          <w:rFonts w:ascii="Arial" w:hAnsi="Arial" w:cs="Arial"/>
          <w:sz w:val="20"/>
        </w:rPr>
      </w:pPr>
    </w:p>
    <w:sectPr w:rsidR="00647E27" w:rsidRPr="00324513" w:rsidSect="00DC3351">
      <w:headerReference w:type="default" r:id="rId7"/>
      <w:footerReference w:type="default" r:id="rId8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37" w:rsidRPr="00A95794" w:rsidRDefault="00274C37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274C37" w:rsidRPr="00A95794" w:rsidRDefault="00274C37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274C37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37" w:rsidRPr="00A95794" w:rsidRDefault="00274C37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274C37" w:rsidRPr="00A95794" w:rsidRDefault="00274C37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  <w:footnote w:id="1">
    <w:p w:rsidR="00647E27" w:rsidRPr="008B1E4D" w:rsidRDefault="00647E27" w:rsidP="00647E27">
      <w:pPr>
        <w:ind w:left="-567" w:right="-427"/>
        <w:contextualSpacing/>
        <w:rPr>
          <w:rFonts w:ascii="Arial" w:hAnsi="Arial" w:cs="Arial"/>
          <w:i/>
          <w:sz w:val="18"/>
          <w:szCs w:val="18"/>
        </w:rPr>
      </w:pPr>
      <w:r w:rsidRPr="008B1E4D">
        <w:rPr>
          <w:rStyle w:val="Refdenotaalpie"/>
          <w:rFonts w:ascii="Arial" w:hAnsi="Arial" w:cs="Arial"/>
          <w:sz w:val="18"/>
          <w:szCs w:val="18"/>
        </w:rPr>
        <w:footnoteRef/>
      </w:r>
      <w:r w:rsidRPr="008B1E4D">
        <w:rPr>
          <w:rFonts w:ascii="Arial" w:hAnsi="Arial" w:cs="Arial"/>
          <w:i/>
          <w:sz w:val="18"/>
          <w:szCs w:val="18"/>
        </w:rPr>
        <w:t xml:space="preserve"> Valoración del 1 al </w:t>
      </w:r>
      <w:r w:rsidR="00BF2E36">
        <w:rPr>
          <w:rFonts w:ascii="Arial" w:hAnsi="Arial" w:cs="Arial"/>
          <w:i/>
          <w:sz w:val="18"/>
          <w:szCs w:val="18"/>
        </w:rPr>
        <w:t>10</w:t>
      </w:r>
      <w:r w:rsidRPr="008B1E4D">
        <w:rPr>
          <w:rFonts w:ascii="Arial" w:hAnsi="Arial" w:cs="Arial"/>
          <w:i/>
          <w:sz w:val="18"/>
          <w:szCs w:val="18"/>
        </w:rPr>
        <w:t xml:space="preserve">, siendo 1 la valoración más baja </w:t>
      </w:r>
      <w:r w:rsidR="00BF2E36">
        <w:rPr>
          <w:rFonts w:ascii="Arial" w:hAnsi="Arial" w:cs="Arial"/>
          <w:i/>
          <w:sz w:val="18"/>
          <w:szCs w:val="18"/>
        </w:rPr>
        <w:t>a asignar al alumno o alumna y 10</w:t>
      </w:r>
      <w:r w:rsidRPr="008B1E4D">
        <w:rPr>
          <w:rFonts w:ascii="Arial" w:hAnsi="Arial" w:cs="Arial"/>
          <w:i/>
          <w:sz w:val="18"/>
          <w:szCs w:val="18"/>
        </w:rPr>
        <w:t xml:space="preserve"> la valoración más alta.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7663" cy="603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21F7B"/>
    <w:rsid w:val="00083A54"/>
    <w:rsid w:val="000F28BF"/>
    <w:rsid w:val="00212002"/>
    <w:rsid w:val="00274C37"/>
    <w:rsid w:val="00393E35"/>
    <w:rsid w:val="00446A1B"/>
    <w:rsid w:val="00464FFD"/>
    <w:rsid w:val="004C2BD6"/>
    <w:rsid w:val="00517981"/>
    <w:rsid w:val="005344E4"/>
    <w:rsid w:val="00541A79"/>
    <w:rsid w:val="005D71F8"/>
    <w:rsid w:val="005F597C"/>
    <w:rsid w:val="00647E27"/>
    <w:rsid w:val="00725EEF"/>
    <w:rsid w:val="00746976"/>
    <w:rsid w:val="0078527C"/>
    <w:rsid w:val="00792A1D"/>
    <w:rsid w:val="00854E0F"/>
    <w:rsid w:val="00886C9A"/>
    <w:rsid w:val="008A0586"/>
    <w:rsid w:val="008D1058"/>
    <w:rsid w:val="008F69AE"/>
    <w:rsid w:val="0098564A"/>
    <w:rsid w:val="009934BA"/>
    <w:rsid w:val="00A95794"/>
    <w:rsid w:val="00BF2E36"/>
    <w:rsid w:val="00C277E2"/>
    <w:rsid w:val="00C55FAE"/>
    <w:rsid w:val="00CD7DBD"/>
    <w:rsid w:val="00DC3351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47722B"/>
  <w15:docId w15:val="{6AE3CBDD-D257-43E6-A29C-EF7834CF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E27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semiHidden/>
    <w:rsid w:val="00647E27"/>
    <w:rPr>
      <w:vertAlign w:val="superscript"/>
    </w:rPr>
  </w:style>
  <w:style w:type="paragraph" w:styleId="Textoindependiente">
    <w:name w:val="Body Text"/>
    <w:basedOn w:val="Normal"/>
    <w:link w:val="TextoindependienteCar"/>
    <w:rsid w:val="00647E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47E27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BLANCA RESCALVO</cp:lastModifiedBy>
  <cp:revision>3</cp:revision>
  <cp:lastPrinted>2016-09-30T11:23:00Z</cp:lastPrinted>
  <dcterms:created xsi:type="dcterms:W3CDTF">2019-09-19T08:12:00Z</dcterms:created>
  <dcterms:modified xsi:type="dcterms:W3CDTF">2019-09-19T11:04:00Z</dcterms:modified>
</cp:coreProperties>
</file>